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DA" w:rsidRPr="002E206C" w:rsidRDefault="002E206C">
      <w:pPr>
        <w:rPr>
          <w:rFonts w:ascii="Times New Roman" w:hAnsi="Times New Roman" w:cs="Times New Roman"/>
          <w:sz w:val="40"/>
          <w:szCs w:val="40"/>
        </w:rPr>
      </w:pPr>
      <w:r w:rsidRPr="002E206C">
        <w:rPr>
          <w:rFonts w:ascii="Times New Roman" w:hAnsi="Times New Roman" w:cs="Times New Roman"/>
          <w:sz w:val="40"/>
          <w:szCs w:val="40"/>
        </w:rPr>
        <w:t>Список  детей  группы раннего возраста № 8 МБДОУ Детский сад № 14.</w:t>
      </w:r>
      <w:r w:rsidR="004D38F9">
        <w:rPr>
          <w:rFonts w:ascii="Times New Roman" w:hAnsi="Times New Roman" w:cs="Times New Roman"/>
          <w:sz w:val="40"/>
          <w:szCs w:val="40"/>
        </w:rPr>
        <w:t>2019-2020 учебный год.</w:t>
      </w:r>
    </w:p>
    <w:p w:rsidR="002E206C" w:rsidRPr="002E206C" w:rsidRDefault="002E206C">
      <w:pPr>
        <w:rPr>
          <w:rFonts w:ascii="Times New Roman" w:hAnsi="Times New Roman" w:cs="Times New Roman"/>
          <w:sz w:val="32"/>
          <w:szCs w:val="32"/>
        </w:rPr>
      </w:pPr>
      <w:r w:rsidRPr="002E206C">
        <w:rPr>
          <w:rFonts w:ascii="Times New Roman" w:hAnsi="Times New Roman" w:cs="Times New Roman"/>
          <w:sz w:val="32"/>
          <w:szCs w:val="32"/>
        </w:rPr>
        <w:t xml:space="preserve">Воспитатели : </w:t>
      </w:r>
      <w:proofErr w:type="spellStart"/>
      <w:r w:rsidRPr="002E206C">
        <w:rPr>
          <w:rFonts w:ascii="Times New Roman" w:hAnsi="Times New Roman" w:cs="Times New Roman"/>
          <w:sz w:val="32"/>
          <w:szCs w:val="32"/>
        </w:rPr>
        <w:t>Гацина</w:t>
      </w:r>
      <w:proofErr w:type="spellEnd"/>
      <w:r w:rsidRPr="002E206C">
        <w:rPr>
          <w:rFonts w:ascii="Times New Roman" w:hAnsi="Times New Roman" w:cs="Times New Roman"/>
          <w:sz w:val="32"/>
          <w:szCs w:val="32"/>
        </w:rPr>
        <w:t xml:space="preserve"> Ю.В., </w:t>
      </w:r>
      <w:proofErr w:type="spellStart"/>
      <w:r w:rsidRPr="002E206C">
        <w:rPr>
          <w:rFonts w:ascii="Times New Roman" w:hAnsi="Times New Roman" w:cs="Times New Roman"/>
          <w:sz w:val="32"/>
          <w:szCs w:val="32"/>
        </w:rPr>
        <w:t>Стадольская</w:t>
      </w:r>
      <w:proofErr w:type="spellEnd"/>
      <w:r w:rsidRPr="002E206C">
        <w:rPr>
          <w:rFonts w:ascii="Times New Roman" w:hAnsi="Times New Roman" w:cs="Times New Roman"/>
          <w:sz w:val="32"/>
          <w:szCs w:val="32"/>
        </w:rPr>
        <w:t xml:space="preserve"> Т.А.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E206C">
        <w:rPr>
          <w:rFonts w:ascii="Times New Roman" w:hAnsi="Times New Roman" w:cs="Times New Roman"/>
          <w:sz w:val="28"/>
          <w:szCs w:val="28"/>
        </w:rPr>
        <w:t>Витушкина</w:t>
      </w:r>
      <w:proofErr w:type="spellEnd"/>
      <w:r w:rsidRPr="002E206C">
        <w:rPr>
          <w:rFonts w:ascii="Times New Roman" w:hAnsi="Times New Roman" w:cs="Times New Roman"/>
          <w:sz w:val="28"/>
          <w:szCs w:val="28"/>
        </w:rPr>
        <w:t xml:space="preserve"> Олеся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2. Князева Мария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E206C">
        <w:rPr>
          <w:rFonts w:ascii="Times New Roman" w:hAnsi="Times New Roman" w:cs="Times New Roman"/>
          <w:sz w:val="28"/>
          <w:szCs w:val="28"/>
        </w:rPr>
        <w:t>Кострова</w:t>
      </w:r>
      <w:proofErr w:type="spellEnd"/>
      <w:r w:rsidRPr="002E206C">
        <w:rPr>
          <w:rFonts w:ascii="Times New Roman" w:hAnsi="Times New Roman" w:cs="Times New Roman"/>
          <w:sz w:val="28"/>
          <w:szCs w:val="28"/>
        </w:rPr>
        <w:t xml:space="preserve"> Варвара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4. Кравченко Арина 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E206C">
        <w:rPr>
          <w:rFonts w:ascii="Times New Roman" w:hAnsi="Times New Roman" w:cs="Times New Roman"/>
          <w:sz w:val="28"/>
          <w:szCs w:val="28"/>
        </w:rPr>
        <w:t>Лознев</w:t>
      </w:r>
      <w:proofErr w:type="spellEnd"/>
      <w:r w:rsidRPr="002E206C"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206C">
        <w:rPr>
          <w:rFonts w:ascii="Times New Roman" w:hAnsi="Times New Roman" w:cs="Times New Roman"/>
          <w:sz w:val="28"/>
          <w:szCs w:val="28"/>
        </w:rPr>
        <w:t>Лознев</w:t>
      </w:r>
      <w:proofErr w:type="spellEnd"/>
      <w:r w:rsidRPr="002E206C">
        <w:rPr>
          <w:rFonts w:ascii="Times New Roman" w:hAnsi="Times New Roman" w:cs="Times New Roman"/>
          <w:sz w:val="28"/>
          <w:szCs w:val="28"/>
        </w:rPr>
        <w:t xml:space="preserve"> Макар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7. Матасов Иван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8. Мягков Данила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9. Мягкова Марина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10. Сазонова Вероника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11. Сазонова Лея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12. Селина Дарья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E206C">
        <w:rPr>
          <w:rFonts w:ascii="Times New Roman" w:hAnsi="Times New Roman" w:cs="Times New Roman"/>
          <w:sz w:val="28"/>
          <w:szCs w:val="28"/>
        </w:rPr>
        <w:t>Сифаров</w:t>
      </w:r>
      <w:proofErr w:type="spellEnd"/>
      <w:r w:rsidRPr="002E206C">
        <w:rPr>
          <w:rFonts w:ascii="Times New Roman" w:hAnsi="Times New Roman" w:cs="Times New Roman"/>
          <w:sz w:val="28"/>
          <w:szCs w:val="28"/>
        </w:rPr>
        <w:t xml:space="preserve"> Даниил</w:t>
      </w:r>
    </w:p>
    <w:p w:rsidR="002E206C" w:rsidRP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>14. Соколов Александр</w:t>
      </w: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  <w:r w:rsidRPr="002E206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E206C">
        <w:rPr>
          <w:rFonts w:ascii="Times New Roman" w:hAnsi="Times New Roman" w:cs="Times New Roman"/>
          <w:sz w:val="28"/>
          <w:szCs w:val="28"/>
        </w:rPr>
        <w:t>Унижук</w:t>
      </w:r>
      <w:proofErr w:type="spellEnd"/>
      <w:r w:rsidRPr="002E206C">
        <w:rPr>
          <w:rFonts w:ascii="Times New Roman" w:hAnsi="Times New Roman" w:cs="Times New Roman"/>
          <w:sz w:val="28"/>
          <w:szCs w:val="28"/>
        </w:rPr>
        <w:t xml:space="preserve"> Марина</w:t>
      </w: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адаптации детей 2019-2020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г.</w:t>
      </w:r>
    </w:p>
    <w:p w:rsidR="002E206C" w:rsidRDefault="00CC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адаптации в течение учебного года принимали участие 15 детей. </w:t>
      </w:r>
    </w:p>
    <w:p w:rsidR="006810AB" w:rsidRDefault="00CC6314" w:rsidP="006810AB">
      <w:pPr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>Критерии степени тяжести адаптации:</w:t>
      </w:r>
      <w:r w:rsidR="006810AB" w:rsidRPr="006810AB">
        <w:t xml:space="preserve"> </w:t>
      </w:r>
    </w:p>
    <w:p w:rsidR="006810AB" w:rsidRPr="006810AB" w:rsidRDefault="006810AB" w:rsidP="006810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10AB">
        <w:rPr>
          <w:rFonts w:ascii="Times New Roman" w:hAnsi="Times New Roman" w:cs="Times New Roman"/>
          <w:sz w:val="28"/>
          <w:szCs w:val="28"/>
        </w:rPr>
        <w:t>1 Пе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рвая группа</w:t>
      </w:r>
      <w:r w:rsidRPr="006810AB">
        <w:rPr>
          <w:rFonts w:ascii="Times New Roman" w:hAnsi="Times New Roman" w:cs="Times New Roman"/>
          <w:sz w:val="28"/>
          <w:szCs w:val="28"/>
        </w:rPr>
        <w:t xml:space="preserve"> - это дети, у которых</w:t>
      </w:r>
      <w:r w:rsidRPr="006810AB">
        <w:rPr>
          <w:rFonts w:ascii="Times New Roman" w:hAnsi="Times New Roman" w:cs="Times New Roman"/>
          <w:i/>
          <w:iCs/>
          <w:sz w:val="28"/>
          <w:szCs w:val="28"/>
        </w:rPr>
        <w:t xml:space="preserve"> преобладает потребность в</w:t>
      </w:r>
      <w:r w:rsidRPr="006810AB">
        <w:rPr>
          <w:rFonts w:ascii="Times New Roman" w:hAnsi="Times New Roman" w:cs="Times New Roman"/>
          <w:sz w:val="28"/>
          <w:szCs w:val="28"/>
        </w:rPr>
        <w:t xml:space="preserve"> общении с близкими взрослыми, в ожидании от них, и только от них, внимания, ласки, доброты, заботы, сведений об окружающем. У таких детей, как правило, проходит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тяжелая адаптация.</w:t>
      </w:r>
      <w:r w:rsidRPr="006810AB">
        <w:rPr>
          <w:rFonts w:ascii="Times New Roman" w:hAnsi="Times New Roman" w:cs="Times New Roman"/>
          <w:sz w:val="28"/>
          <w:szCs w:val="28"/>
        </w:rPr>
        <w:t xml:space="preserve"> Она длиться от 2 до 6 месяцев; ребенок часто болеет, теряет уже полученные навыки; может наступить как физическое, так и психическое истощение организма. </w:t>
      </w:r>
    </w:p>
    <w:p w:rsidR="006810AB" w:rsidRPr="006810AB" w:rsidRDefault="006810AB" w:rsidP="006810AB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6810AB" w:rsidRPr="006810AB" w:rsidRDefault="006810AB" w:rsidP="006810A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810AB">
        <w:rPr>
          <w:rFonts w:ascii="Times New Roman" w:hAnsi="Times New Roman" w:cs="Times New Roman"/>
          <w:sz w:val="28"/>
          <w:szCs w:val="28"/>
          <w:u w:val="single"/>
        </w:rPr>
        <w:t>2 Вторая группа -</w:t>
      </w:r>
      <w:r w:rsidRPr="006810AB">
        <w:rPr>
          <w:rFonts w:ascii="Times New Roman" w:hAnsi="Times New Roman" w:cs="Times New Roman"/>
          <w:sz w:val="28"/>
          <w:szCs w:val="28"/>
        </w:rPr>
        <w:t xml:space="preserve"> это дети, у которых уже сформировалась потребность в общении не только с близкими, но и с другими взрослыми, в совместных с ним действиях и получении от них сведений об окружающем. У таких детей, как правило,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адаптация</w:t>
      </w:r>
      <w:r w:rsidRPr="006810AB">
        <w:rPr>
          <w:rFonts w:ascii="Times New Roman" w:hAnsi="Times New Roman" w:cs="Times New Roman"/>
          <w:sz w:val="28"/>
          <w:szCs w:val="28"/>
        </w:rPr>
        <w:t xml:space="preserve"> проходит в период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средней тяжести.</w:t>
      </w:r>
      <w:r w:rsidRPr="006810AB">
        <w:rPr>
          <w:rFonts w:ascii="Times New Roman" w:hAnsi="Times New Roman" w:cs="Times New Roman"/>
          <w:sz w:val="28"/>
          <w:szCs w:val="28"/>
        </w:rPr>
        <w:t xml:space="preserve"> Сдвиги нормализуются в течение месяца, ребенок на короткое время теряет в весе; может наступить однократное заболевание длительностью 5-7 дней, есть признаки психического стресса.</w:t>
      </w:r>
    </w:p>
    <w:p w:rsidR="006810AB" w:rsidRPr="006810AB" w:rsidRDefault="006810AB" w:rsidP="006810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10AB" w:rsidRDefault="006810AB" w:rsidP="006810A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810AB">
        <w:rPr>
          <w:rFonts w:ascii="Times New Roman" w:hAnsi="Times New Roman" w:cs="Times New Roman"/>
          <w:sz w:val="28"/>
          <w:szCs w:val="28"/>
          <w:u w:val="single"/>
        </w:rPr>
        <w:t>3 Третья группа .</w:t>
      </w:r>
      <w:r w:rsidRPr="006810AB">
        <w:rPr>
          <w:rFonts w:ascii="Times New Roman" w:hAnsi="Times New Roman" w:cs="Times New Roman"/>
          <w:sz w:val="28"/>
          <w:szCs w:val="28"/>
        </w:rPr>
        <w:t xml:space="preserve"> Это дети, испытывающие потребность в активных самостоятельных действиях и в общении со взрослыми, а иногда и со сверстниками. У таких детей обычно проходит </w:t>
      </w:r>
      <w:r w:rsidRPr="006810AB">
        <w:rPr>
          <w:rFonts w:ascii="Times New Roman" w:hAnsi="Times New Roman" w:cs="Times New Roman"/>
          <w:sz w:val="28"/>
          <w:szCs w:val="28"/>
          <w:u w:val="single"/>
        </w:rPr>
        <w:t>легкая адаптация.</w:t>
      </w:r>
      <w:r w:rsidRPr="006810AB">
        <w:rPr>
          <w:rFonts w:ascii="Times New Roman" w:hAnsi="Times New Roman" w:cs="Times New Roman"/>
          <w:sz w:val="28"/>
          <w:szCs w:val="28"/>
        </w:rPr>
        <w:t xml:space="preserve"> Поведение нормализуется в течение 10-15 дней; ребенок соответственно норме прибавляя в весе, адекватно ведет себя в коллективе, не болеет в течение первого месяца посещения детского сада. </w:t>
      </w:r>
    </w:p>
    <w:p w:rsidR="005873EF" w:rsidRDefault="005873EF" w:rsidP="006810A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Тяжелая адаптация - 0 детей,  0 %</w:t>
      </w:r>
    </w:p>
    <w:p w:rsidR="005873EF" w:rsidRDefault="005873EF" w:rsidP="006810A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Адаптация средней тяжести - 7детей, 47%</w:t>
      </w:r>
    </w:p>
    <w:p w:rsidR="005873EF" w:rsidRDefault="005873EF" w:rsidP="006810A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Легкая адаптация - 8 детей, 53%</w:t>
      </w:r>
    </w:p>
    <w:p w:rsidR="00457BA5" w:rsidRPr="006810AB" w:rsidRDefault="00457BA5" w:rsidP="006810AB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4675" cy="20669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6314" w:rsidRDefault="00CC6314">
      <w:pPr>
        <w:rPr>
          <w:rFonts w:ascii="Times New Roman" w:hAnsi="Times New Roman" w:cs="Times New Roman"/>
          <w:sz w:val="28"/>
          <w:szCs w:val="28"/>
        </w:rPr>
      </w:pPr>
    </w:p>
    <w:p w:rsidR="00CC6314" w:rsidRPr="002E206C" w:rsidRDefault="00CC6314">
      <w:pPr>
        <w:rPr>
          <w:rFonts w:ascii="Times New Roman" w:hAnsi="Times New Roman" w:cs="Times New Roman"/>
          <w:sz w:val="28"/>
          <w:szCs w:val="28"/>
        </w:rPr>
      </w:pPr>
    </w:p>
    <w:p w:rsidR="002E206C" w:rsidRDefault="002E206C"/>
    <w:sectPr w:rsidR="002E206C" w:rsidSect="00C5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2312F"/>
    <w:rsid w:val="002E206C"/>
    <w:rsid w:val="00457BA5"/>
    <w:rsid w:val="004D38F9"/>
    <w:rsid w:val="00522D5F"/>
    <w:rsid w:val="005873EF"/>
    <w:rsid w:val="006810AB"/>
    <w:rsid w:val="007D6016"/>
    <w:rsid w:val="00B2312F"/>
    <w:rsid w:val="00C5251E"/>
    <w:rsid w:val="00CC6314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 2019-2020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Тяжелая адаптация</c:v>
                </c:pt>
                <c:pt idx="1">
                  <c:v>Адаптация средней тяжести</c:v>
                </c:pt>
                <c:pt idx="2">
                  <c:v>Легкая адаптация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47</c:v>
                </c:pt>
                <c:pt idx="2">
                  <c:v>53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6</cp:revision>
  <dcterms:created xsi:type="dcterms:W3CDTF">2021-09-18T08:15:00Z</dcterms:created>
  <dcterms:modified xsi:type="dcterms:W3CDTF">2021-09-18T08:47:00Z</dcterms:modified>
</cp:coreProperties>
</file>